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21" w:rsidRDefault="00F35E21" w:rsidP="00F35E21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F35E21" w:rsidRDefault="00F35E21" w:rsidP="00F35E21">
      <w:pPr>
        <w:tabs>
          <w:tab w:val="left" w:pos="59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Протоколом № 5 от «22» декабря  2017 г. </w:t>
      </w:r>
    </w:p>
    <w:p w:rsidR="00F35E21" w:rsidRDefault="00F35E21" w:rsidP="00F35E21">
      <w:pPr>
        <w:tabs>
          <w:tab w:val="left" w:pos="59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зав. кафедрой____________ проф. Е.С. </w:t>
      </w:r>
      <w:proofErr w:type="spellStart"/>
      <w:r>
        <w:rPr>
          <w:sz w:val="26"/>
          <w:szCs w:val="26"/>
        </w:rPr>
        <w:t>Болтанова</w:t>
      </w:r>
      <w:proofErr w:type="spellEnd"/>
      <w:r>
        <w:rPr>
          <w:sz w:val="26"/>
          <w:szCs w:val="26"/>
        </w:rPr>
        <w:t xml:space="preserve">                                                        </w:t>
      </w:r>
    </w:p>
    <w:p w:rsidR="00AC18D0" w:rsidRDefault="00AC18D0" w:rsidP="00AC18D0">
      <w:pPr>
        <w:spacing w:before="120" w:after="120"/>
        <w:rPr>
          <w:b/>
          <w:sz w:val="22"/>
          <w:szCs w:val="22"/>
        </w:rPr>
      </w:pPr>
      <w:bookmarkStart w:id="0" w:name="_GoBack"/>
      <w:bookmarkEnd w:id="0"/>
    </w:p>
    <w:p w:rsidR="00AC18D0" w:rsidRPr="00AC18D0" w:rsidRDefault="00AC18D0" w:rsidP="00AC18D0">
      <w:pPr>
        <w:spacing w:before="120" w:after="120"/>
        <w:jc w:val="center"/>
        <w:rPr>
          <w:b/>
          <w:bCs/>
        </w:rPr>
      </w:pPr>
      <w:r w:rsidRPr="00AC18D0">
        <w:rPr>
          <w:b/>
        </w:rPr>
        <w:t>Вопросы к зачету по дисциплине</w:t>
      </w:r>
      <w:r>
        <w:rPr>
          <w:b/>
        </w:rPr>
        <w:t xml:space="preserve"> «Проблемы страхового права»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B40841">
        <w:t>Понятие и сущность страхования. Социально-экономическое значение страхования.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B40841">
        <w:t>Страховое право в период становления новых эконо</w:t>
      </w:r>
      <w:r>
        <w:t xml:space="preserve">мических отношений в Российской </w:t>
      </w:r>
      <w:r w:rsidRPr="00B40841">
        <w:t>Федерации: понятие, значение, место в системе российского права.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B40841">
        <w:t>Предмет, метод и принципы   российского страхового права.</w:t>
      </w:r>
    </w:p>
    <w:p w:rsidR="00AC18D0" w:rsidRPr="007A17F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7A17F1">
        <w:t xml:space="preserve">Источники страхового права: понятие, система. Основные итоги   дискуссии в цивилистике о соотношении главы 48 ГК РФ и закона РФ «Об организации страхового дела в Российской Федерации». 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Лицензирование страховой деятельности   в Российской Федерации: субъект, осуществление контрольных функций, направления совершенствования.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 xml:space="preserve">Надзор за страховой деятельностью страховых организаций (страховщиков).   Цели и </w:t>
      </w:r>
      <w:r>
        <w:t>компетенция</w:t>
      </w:r>
      <w:r w:rsidRPr="00B40841">
        <w:t xml:space="preserve"> государственного органа по надзору за страховой деятельностью.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 xml:space="preserve">Объект страхования: понятие и дискуссия в доктрине. Имущественные интересы, страхование которых не допускается. 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Основные страховые понятия: страховая сумма, страховая премия, страховой риск, страховой случай, страховое возмещение, страховое обеспечение.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B40841">
        <w:t>Страховые организации (страховщики) по российскому законодательству и особенности их правосубъектности.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>
        <w:t>П</w:t>
      </w:r>
      <w:r w:rsidRPr="00B40841">
        <w:t>равовое положение страховых пулов.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Страховые посредники: понятие, виды, правовое положение.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Союзы, ассоциации и другие объединения страховщиков. Правовой статус, цели, задачи.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 xml:space="preserve">Договор страхования: понятие, виды, место в системе гражданско-правовых договоров. 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Форма договора страхования, разновидности, последствия несоблюдения установленной формы.</w:t>
      </w:r>
    </w:p>
    <w:p w:rsidR="00AC18D0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Существенные и иные условия договора страхования. Дискуссия в доктрине.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Начало действия договора страхования. Досрочное прекращение страхового договора.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Понятие и основания возникновения страховых обязательств.</w:t>
      </w:r>
    </w:p>
    <w:p w:rsidR="00AC18D0" w:rsidRPr="007A17F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7A17F1">
        <w:t>Классификация страховых обязательств и ее правовое значение.</w:t>
      </w:r>
    </w:p>
    <w:p w:rsidR="00AC18D0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Стороны страхового обязательства и другие участники отношений в сфере страхования (понятие и общая характеристика).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Права и обязанности сторон по договорному страховому обязательству.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Неполное имущественное страхование. Последствия страхования сверх страховой стоимости.</w:t>
      </w:r>
    </w:p>
    <w:p w:rsidR="00AC18D0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Основания</w:t>
      </w:r>
      <w:r>
        <w:t xml:space="preserve"> для </w:t>
      </w:r>
      <w:r w:rsidRPr="00B40841">
        <w:t>отказа в выплате страхового возмещения и страхового обеспечения.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Правовые последствия наступления страхового случая по вине страхователя, застрахованного, выгодоприобретателя.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Добровольное страхование, его разновидности.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Обязательное страхование: понятие, классификация, пр</w:t>
      </w:r>
      <w:r>
        <w:t xml:space="preserve">авовые   последствия нарушения </w:t>
      </w:r>
      <w:r w:rsidRPr="00B40841">
        <w:t>законодательства об обязательном страховании.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Имущественное страхование: понятие, виды и правовые особенности.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Личное страхование: понятие, разновидности и правовые особенности. Основные проблемы правоприменения.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Особенности договора личного страхования в пользу лица, не являющегося застрахованным (страхователем).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proofErr w:type="spellStart"/>
      <w:r>
        <w:lastRenderedPageBreak/>
        <w:t>Сострахование</w:t>
      </w:r>
      <w:proofErr w:type="spellEnd"/>
      <w:r>
        <w:t xml:space="preserve">. </w:t>
      </w:r>
      <w:r w:rsidRPr="00B40841">
        <w:t>Пер</w:t>
      </w:r>
      <w:r>
        <w:t>естрахование: понятие, значение, р</w:t>
      </w:r>
      <w:r w:rsidRPr="00B40841">
        <w:t>азновидности договоров перестрахования.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Общества взаимного страхования, понятие, особенности правосубъектности, правовое регулирование деятельности.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06"/>
        </w:tabs>
        <w:ind w:left="426" w:hanging="426"/>
        <w:jc w:val="both"/>
      </w:pPr>
      <w:r w:rsidRPr="00B40841">
        <w:t>Суброгация в страховании: понятие, сфера применения, отграничение от близких понятий.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16"/>
        </w:tabs>
        <w:ind w:left="426" w:hanging="426"/>
        <w:jc w:val="both"/>
      </w:pPr>
      <w:r w:rsidRPr="00B40841">
        <w:t>Ответственность в страховании. Применение Закона РФ «О защите прав потребителей» к страховым правоотношениям: проблемы правоприменения и доктрины.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16"/>
        </w:tabs>
        <w:ind w:left="426" w:hanging="426"/>
        <w:jc w:val="both"/>
      </w:pPr>
      <w:r w:rsidRPr="00B40841">
        <w:t xml:space="preserve">Исковая давность в страховых правоотношениях. Порядок рассмотрения споров, вытекающих из страховых правоотношений. 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16"/>
        </w:tabs>
        <w:ind w:left="426" w:hanging="426"/>
        <w:jc w:val="both"/>
      </w:pPr>
      <w:r w:rsidRPr="00B40841">
        <w:t>Обязательное личное страхование пассажиров.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16"/>
        </w:tabs>
        <w:ind w:left="426" w:hanging="426"/>
        <w:jc w:val="both"/>
      </w:pPr>
      <w:r w:rsidRPr="00B40841">
        <w:t>Государственное обязательное страхование жизни и здоровья военнослужащих и приравненных к ним лиц.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16"/>
        </w:tabs>
        <w:ind w:left="426" w:hanging="426"/>
        <w:jc w:val="both"/>
      </w:pPr>
      <w:r w:rsidRPr="00B40841">
        <w:t>Страхование гражданской ответственности, его разновидности. Особенности ОСАГО. Необходимость и проблемы совершенствования.</w:t>
      </w:r>
    </w:p>
    <w:p w:rsidR="00AC18D0" w:rsidRPr="00B40841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16"/>
        </w:tabs>
        <w:ind w:left="426" w:hanging="426"/>
        <w:jc w:val="both"/>
      </w:pPr>
      <w:r w:rsidRPr="00B40841">
        <w:t>Страхование жилых помещений.</w:t>
      </w:r>
    </w:p>
    <w:p w:rsidR="00AC18D0" w:rsidRDefault="00AC18D0" w:rsidP="00AF4173">
      <w:pPr>
        <w:pStyle w:val="a3"/>
        <w:numPr>
          <w:ilvl w:val="0"/>
          <w:numId w:val="1"/>
        </w:numPr>
        <w:tabs>
          <w:tab w:val="left" w:pos="0"/>
          <w:tab w:val="left" w:pos="516"/>
        </w:tabs>
        <w:ind w:left="426" w:hanging="426"/>
        <w:jc w:val="both"/>
      </w:pPr>
      <w:r w:rsidRPr="00B40841">
        <w:t>Медицинское страхование, его разновидности.</w:t>
      </w:r>
    </w:p>
    <w:p w:rsidR="001A25D7" w:rsidRPr="00AC18D0" w:rsidRDefault="001A25D7" w:rsidP="00AC18D0"/>
    <w:sectPr w:rsidR="001A25D7" w:rsidRPr="00AC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048"/>
    <w:multiLevelType w:val="hybridMultilevel"/>
    <w:tmpl w:val="D542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D0"/>
    <w:rsid w:val="001A25D7"/>
    <w:rsid w:val="00AC18D0"/>
    <w:rsid w:val="00AF4173"/>
    <w:rsid w:val="00F3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D0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C18D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F4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D0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C18D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F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ЮИ - Елена Ю. Полторацкая</cp:lastModifiedBy>
  <cp:revision>3</cp:revision>
  <dcterms:created xsi:type="dcterms:W3CDTF">2016-11-11T01:56:00Z</dcterms:created>
  <dcterms:modified xsi:type="dcterms:W3CDTF">2018-11-09T03:58:00Z</dcterms:modified>
</cp:coreProperties>
</file>